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8F970" w14:textId="77777777" w:rsidR="00B679D3" w:rsidRDefault="00B679D3" w:rsidP="002D3737">
      <w:pPr>
        <w:jc w:val="center"/>
        <w:rPr>
          <w:b/>
          <w:sz w:val="28"/>
          <w:szCs w:val="28"/>
        </w:rPr>
      </w:pPr>
    </w:p>
    <w:p w14:paraId="220B46BA" w14:textId="77777777" w:rsidR="00CE7409" w:rsidRDefault="00CE7409" w:rsidP="005964EA">
      <w:pPr>
        <w:jc w:val="center"/>
        <w:rPr>
          <w:b/>
          <w:sz w:val="28"/>
          <w:szCs w:val="28"/>
        </w:rPr>
      </w:pPr>
    </w:p>
    <w:p w14:paraId="7C5FD880" w14:textId="77777777" w:rsidR="00362DBE" w:rsidRDefault="00362DBE" w:rsidP="005964EA">
      <w:pPr>
        <w:jc w:val="center"/>
        <w:rPr>
          <w:b/>
          <w:sz w:val="28"/>
          <w:szCs w:val="28"/>
        </w:rPr>
      </w:pPr>
    </w:p>
    <w:p w14:paraId="4A660A0A" w14:textId="00A95CF5" w:rsidR="00183DCC" w:rsidRDefault="002D3737" w:rsidP="005964EA">
      <w:pPr>
        <w:jc w:val="center"/>
        <w:rPr>
          <w:b/>
          <w:sz w:val="28"/>
          <w:szCs w:val="28"/>
        </w:rPr>
      </w:pPr>
      <w:r w:rsidRPr="002D3737">
        <w:rPr>
          <w:b/>
          <w:sz w:val="28"/>
          <w:szCs w:val="28"/>
        </w:rPr>
        <w:t>ZAWIADOMIENIE</w:t>
      </w:r>
    </w:p>
    <w:p w14:paraId="479BFEFE" w14:textId="77777777" w:rsidR="00525DF3" w:rsidRDefault="00525DF3" w:rsidP="002D3737">
      <w:pPr>
        <w:jc w:val="center"/>
        <w:rPr>
          <w:b/>
          <w:sz w:val="28"/>
          <w:szCs w:val="28"/>
        </w:rPr>
      </w:pPr>
    </w:p>
    <w:p w14:paraId="49D1F0BE" w14:textId="77777777" w:rsidR="00CE7409" w:rsidRDefault="00CE7409" w:rsidP="009A10DD">
      <w:pPr>
        <w:ind w:left="708" w:firstLine="708"/>
        <w:jc w:val="both"/>
        <w:rPr>
          <w:sz w:val="22"/>
          <w:szCs w:val="22"/>
        </w:rPr>
      </w:pPr>
    </w:p>
    <w:p w14:paraId="4FA9C306" w14:textId="77777777" w:rsidR="00CD4EDE" w:rsidRDefault="00CD4EDE" w:rsidP="00CD4EDE">
      <w:pPr>
        <w:ind w:firstLine="708"/>
        <w:jc w:val="both"/>
        <w:rPr>
          <w:rFonts w:ascii="Cambria" w:hAnsi="Cambria"/>
        </w:rPr>
      </w:pPr>
      <w:r>
        <w:rPr>
          <w:sz w:val="22"/>
          <w:szCs w:val="22"/>
        </w:rPr>
        <w:t xml:space="preserve">Na podstawie art.20 ust.1 ustawy z dnia 8 marca 1990 r. o samorządzie gminnym </w:t>
      </w:r>
    </w:p>
    <w:p w14:paraId="3EAB9273" w14:textId="77777777" w:rsidR="00CD4EDE" w:rsidRDefault="00CD4EDE" w:rsidP="00CD4ED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/Dz. U. z 2023 r. poz. 40 ze zmianami) </w:t>
      </w:r>
    </w:p>
    <w:p w14:paraId="571E1460" w14:textId="77777777" w:rsidR="00CD4EDE" w:rsidRDefault="00CD4EDE" w:rsidP="00CD4EDE">
      <w:pPr>
        <w:ind w:left="2832" w:firstLine="708"/>
        <w:rPr>
          <w:rFonts w:ascii="Cambria" w:hAnsi="Cambria"/>
          <w:bCs/>
          <w:sz w:val="22"/>
          <w:szCs w:val="22"/>
        </w:rPr>
      </w:pPr>
    </w:p>
    <w:p w14:paraId="38009578" w14:textId="77777777" w:rsidR="00CD4EDE" w:rsidRDefault="00CD4EDE" w:rsidP="00CD4EDE">
      <w:pPr>
        <w:ind w:left="2832" w:firstLine="708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z w o ł u j ę</w:t>
      </w:r>
    </w:p>
    <w:p w14:paraId="0972FA55" w14:textId="77777777" w:rsidR="00CD4EDE" w:rsidRDefault="00CD4EDE" w:rsidP="00CD4EDE">
      <w:pPr>
        <w:pStyle w:val="Nagwek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Style w:val="TytuZnak"/>
          <w:rFonts w:ascii="Times New Roman" w:hAnsi="Times New Roman" w:cs="Times New Roman"/>
          <w:color w:val="auto"/>
          <w:sz w:val="22"/>
          <w:szCs w:val="22"/>
        </w:rPr>
        <w:t>na dzień 11 stycznia 2024 r. (czwartek) o godz.15.30 w sali konferencyjnej Urzędu Miejskiego w Dukli LXXXII sesję Rady Miejskiej w Dukli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.     </w:t>
      </w:r>
    </w:p>
    <w:p w14:paraId="1AFA4B46" w14:textId="77777777" w:rsidR="00CD4EDE" w:rsidRDefault="00CD4EDE" w:rsidP="00CD4EDE">
      <w:pPr>
        <w:ind w:left="2832" w:firstLine="708"/>
        <w:rPr>
          <w:bCs/>
          <w:sz w:val="22"/>
          <w:szCs w:val="22"/>
        </w:rPr>
      </w:pPr>
    </w:p>
    <w:p w14:paraId="0F267F58" w14:textId="77777777" w:rsidR="00CD4EDE" w:rsidRDefault="00CD4EDE" w:rsidP="00CD4EDE">
      <w:pPr>
        <w:ind w:left="2832" w:firstLine="708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Porządek obrad.</w:t>
      </w:r>
    </w:p>
    <w:p w14:paraId="52F00E50" w14:textId="77777777" w:rsidR="00CD4EDE" w:rsidRDefault="00CD4EDE" w:rsidP="00CD4EDE">
      <w:pPr>
        <w:jc w:val="center"/>
        <w:rPr>
          <w:rFonts w:ascii="Cambria" w:hAnsi="Cambria"/>
          <w:bCs/>
        </w:rPr>
      </w:pPr>
    </w:p>
    <w:p w14:paraId="5E61E781" w14:textId="77777777" w:rsidR="00CD4EDE" w:rsidRDefault="00CD4EDE" w:rsidP="00CD4EDE">
      <w:pPr>
        <w:numPr>
          <w:ilvl w:val="0"/>
          <w:numId w:val="15"/>
        </w:numPr>
        <w:tabs>
          <w:tab w:val="num" w:pos="502"/>
        </w:tabs>
        <w:jc w:val="both"/>
        <w:rPr>
          <w:sz w:val="22"/>
          <w:szCs w:val="22"/>
        </w:rPr>
      </w:pPr>
      <w:r>
        <w:rPr>
          <w:sz w:val="22"/>
          <w:szCs w:val="22"/>
        </w:rPr>
        <w:t>Otwarcie sesji i stwierdzenie prawomocności obrad.</w:t>
      </w:r>
    </w:p>
    <w:p w14:paraId="6CFB34E6" w14:textId="77777777" w:rsidR="00CD4EDE" w:rsidRDefault="00CD4EDE" w:rsidP="00CD4EDE">
      <w:pPr>
        <w:numPr>
          <w:ilvl w:val="0"/>
          <w:numId w:val="15"/>
        </w:numPr>
        <w:jc w:val="both"/>
        <w:rPr>
          <w:sz w:val="22"/>
          <w:szCs w:val="22"/>
        </w:rPr>
      </w:pPr>
      <w:r>
        <w:rPr>
          <w:sz w:val="22"/>
          <w:szCs w:val="22"/>
        </w:rPr>
        <w:t>Informacja Burmistrza z działalności międzysesyjnej.</w:t>
      </w:r>
    </w:p>
    <w:p w14:paraId="7C29511D" w14:textId="77777777" w:rsidR="00CD4EDE" w:rsidRDefault="00CD4EDE" w:rsidP="00CD4EDE">
      <w:pPr>
        <w:numPr>
          <w:ilvl w:val="0"/>
          <w:numId w:val="15"/>
        </w:numPr>
        <w:jc w:val="both"/>
        <w:rPr>
          <w:sz w:val="22"/>
          <w:szCs w:val="22"/>
        </w:rPr>
      </w:pPr>
      <w:r>
        <w:rPr>
          <w:sz w:val="22"/>
          <w:szCs w:val="22"/>
        </w:rPr>
        <w:t>Informacja z realizacji uchwał Rady Miejskiej w Dukli.</w:t>
      </w:r>
    </w:p>
    <w:p w14:paraId="5819C596" w14:textId="77777777" w:rsidR="00CD4EDE" w:rsidRDefault="00CD4EDE" w:rsidP="00CD4EDE">
      <w:pPr>
        <w:pStyle w:val="Akapitzlist"/>
        <w:numPr>
          <w:ilvl w:val="0"/>
          <w:numId w:val="15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Podjęcie uchwały w sprawie zmian w uchwale budżetowej Gminy Dukla za 2024 rok (druk nr 561). </w:t>
      </w:r>
    </w:p>
    <w:p w14:paraId="6FBDF5AA" w14:textId="77777777" w:rsidR="00CD4EDE" w:rsidRDefault="00CD4EDE" w:rsidP="00CD4EDE">
      <w:pPr>
        <w:pStyle w:val="Akapitzlist"/>
        <w:keepNext/>
        <w:numPr>
          <w:ilvl w:val="0"/>
          <w:numId w:val="15"/>
        </w:numPr>
        <w:spacing w:after="480"/>
        <w:rPr>
          <w:sz w:val="22"/>
          <w:szCs w:val="22"/>
        </w:rPr>
      </w:pPr>
      <w:r>
        <w:rPr>
          <w:sz w:val="22"/>
          <w:szCs w:val="22"/>
        </w:rPr>
        <w:t>Oświadczenia i informacje.</w:t>
      </w:r>
    </w:p>
    <w:p w14:paraId="6586635B" w14:textId="77777777" w:rsidR="00CD4EDE" w:rsidRDefault="00CD4EDE" w:rsidP="00CD4EDE">
      <w:pPr>
        <w:pStyle w:val="Akapitzlist"/>
        <w:keepNext/>
        <w:numPr>
          <w:ilvl w:val="0"/>
          <w:numId w:val="15"/>
        </w:numPr>
        <w:spacing w:after="480"/>
        <w:rPr>
          <w:bCs/>
          <w:sz w:val="22"/>
          <w:szCs w:val="22"/>
        </w:rPr>
      </w:pPr>
      <w:r>
        <w:rPr>
          <w:sz w:val="22"/>
          <w:szCs w:val="22"/>
        </w:rPr>
        <w:t>Zamknięcie sesji.</w:t>
      </w:r>
    </w:p>
    <w:p w14:paraId="6F9E89C6" w14:textId="77777777" w:rsidR="00CD4EDE" w:rsidRDefault="00CD4EDE" w:rsidP="00CD4EDE">
      <w:pPr>
        <w:pStyle w:val="Akapitzlist"/>
        <w:ind w:left="426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Proszę o wzięcie udziału w sesji.</w:t>
      </w:r>
      <w:r>
        <w:rPr>
          <w:b/>
          <w:bCs/>
          <w:sz w:val="22"/>
          <w:szCs w:val="22"/>
        </w:rPr>
        <w:t xml:space="preserve"> </w:t>
      </w:r>
    </w:p>
    <w:p w14:paraId="30186A77" w14:textId="77777777" w:rsidR="00CD4EDE" w:rsidRDefault="00CD4EDE" w:rsidP="00CD4EDE">
      <w:pPr>
        <w:pStyle w:val="Akapitzlist"/>
        <w:ind w:left="426"/>
        <w:jc w:val="both"/>
        <w:rPr>
          <w:b/>
          <w:bCs/>
          <w:sz w:val="20"/>
          <w:szCs w:val="20"/>
        </w:rPr>
      </w:pPr>
    </w:p>
    <w:p w14:paraId="33B922AF" w14:textId="77777777" w:rsidR="00CD4EDE" w:rsidRDefault="00CD4EDE" w:rsidP="00CD4EDE">
      <w:pPr>
        <w:jc w:val="both"/>
        <w:rPr>
          <w:b/>
          <w:sz w:val="22"/>
          <w:szCs w:val="22"/>
        </w:rPr>
      </w:pPr>
    </w:p>
    <w:p w14:paraId="60746A0A" w14:textId="77777777" w:rsidR="00CD4EDE" w:rsidRDefault="00CD4EDE" w:rsidP="00CD4ED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wspólne posiedzenie Komisji </w:t>
      </w:r>
    </w:p>
    <w:p w14:paraId="6D14F2FF" w14:textId="77777777" w:rsidR="00CD4EDE" w:rsidRDefault="00CD4EDE" w:rsidP="00CD4ED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11 stycznia 2024 r. (czwartek) godz.15.15</w:t>
      </w:r>
    </w:p>
    <w:p w14:paraId="57BB1A05" w14:textId="77777777" w:rsidR="00CD4EDE" w:rsidRDefault="00CD4EDE" w:rsidP="00CD4ED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sala konferencyjna nr 304</w:t>
      </w:r>
    </w:p>
    <w:p w14:paraId="3BDFA160" w14:textId="77777777" w:rsidR="00EB1E83" w:rsidRDefault="00EB1E83" w:rsidP="00EB1E83"/>
    <w:p w14:paraId="03CF08FD" w14:textId="532A88EE" w:rsidR="002810AA" w:rsidRDefault="00CE7409" w:rsidP="009A10D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Przewodniczący Rady</w:t>
      </w:r>
    </w:p>
    <w:p w14:paraId="5CF456EC" w14:textId="00809280" w:rsidR="00CE7409" w:rsidRDefault="00CE7409" w:rsidP="009A10D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706821CD" w14:textId="73AC3C2E" w:rsidR="00CE7409" w:rsidRPr="009A10DD" w:rsidRDefault="00CE7409" w:rsidP="009A10D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Mariusz Folcik</w:t>
      </w:r>
    </w:p>
    <w:sectPr w:rsidR="00CE7409" w:rsidRPr="009A10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4A50"/>
    <w:multiLevelType w:val="hybridMultilevel"/>
    <w:tmpl w:val="B31E3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60818"/>
    <w:multiLevelType w:val="hybridMultilevel"/>
    <w:tmpl w:val="38F8D02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0B1668C"/>
    <w:multiLevelType w:val="hybridMultilevel"/>
    <w:tmpl w:val="CBE239F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57B75C6"/>
    <w:multiLevelType w:val="hybridMultilevel"/>
    <w:tmpl w:val="90EE5DCC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99405D"/>
    <w:multiLevelType w:val="hybridMultilevel"/>
    <w:tmpl w:val="FE8E3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3D5F79"/>
    <w:multiLevelType w:val="hybridMultilevel"/>
    <w:tmpl w:val="D062BD7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5DAF3A19"/>
    <w:multiLevelType w:val="hybridMultilevel"/>
    <w:tmpl w:val="098EDA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7" w15:restartNumberingAfterBreak="0">
    <w:nsid w:val="6205297B"/>
    <w:multiLevelType w:val="hybridMultilevel"/>
    <w:tmpl w:val="3CBE9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154693"/>
    <w:multiLevelType w:val="hybridMultilevel"/>
    <w:tmpl w:val="71AA02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7915F1"/>
    <w:multiLevelType w:val="hybridMultilevel"/>
    <w:tmpl w:val="F98ADBB2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0" w15:restartNumberingAfterBreak="0">
    <w:nsid w:val="79684A96"/>
    <w:multiLevelType w:val="hybridMultilevel"/>
    <w:tmpl w:val="603E8B0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214735129">
    <w:abstractNumId w:val="3"/>
  </w:num>
  <w:num w:numId="2" w16cid:durableId="1084302967">
    <w:abstractNumId w:val="6"/>
  </w:num>
  <w:num w:numId="3" w16cid:durableId="48768330">
    <w:abstractNumId w:val="5"/>
  </w:num>
  <w:num w:numId="4" w16cid:durableId="1551264757">
    <w:abstractNumId w:val="2"/>
  </w:num>
  <w:num w:numId="5" w16cid:durableId="118740430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5143879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358493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71914108">
    <w:abstractNumId w:val="8"/>
  </w:num>
  <w:num w:numId="9" w16cid:durableId="52968124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36595958">
    <w:abstractNumId w:val="10"/>
  </w:num>
  <w:num w:numId="11" w16cid:durableId="1551896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94612061">
    <w:abstractNumId w:val="9"/>
  </w:num>
  <w:num w:numId="13" w16cid:durableId="119314965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722667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980417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BEF"/>
    <w:rsid w:val="000205E0"/>
    <w:rsid w:val="00077422"/>
    <w:rsid w:val="00091B71"/>
    <w:rsid w:val="000F2F9D"/>
    <w:rsid w:val="001447DF"/>
    <w:rsid w:val="00183DCC"/>
    <w:rsid w:val="001B7A8A"/>
    <w:rsid w:val="001C626C"/>
    <w:rsid w:val="00224947"/>
    <w:rsid w:val="002810AA"/>
    <w:rsid w:val="002A6FAA"/>
    <w:rsid w:val="002D3737"/>
    <w:rsid w:val="002E1A71"/>
    <w:rsid w:val="003153A6"/>
    <w:rsid w:val="003370BE"/>
    <w:rsid w:val="00351BE4"/>
    <w:rsid w:val="00362DBE"/>
    <w:rsid w:val="00484EEC"/>
    <w:rsid w:val="004B1D29"/>
    <w:rsid w:val="004B3452"/>
    <w:rsid w:val="00525DF3"/>
    <w:rsid w:val="00584BB7"/>
    <w:rsid w:val="005964EA"/>
    <w:rsid w:val="005B0BF3"/>
    <w:rsid w:val="005B3E6D"/>
    <w:rsid w:val="005B6B9B"/>
    <w:rsid w:val="005B73FD"/>
    <w:rsid w:val="00641775"/>
    <w:rsid w:val="006630FB"/>
    <w:rsid w:val="006F289D"/>
    <w:rsid w:val="00726EEC"/>
    <w:rsid w:val="0075195C"/>
    <w:rsid w:val="00795F68"/>
    <w:rsid w:val="007A47D0"/>
    <w:rsid w:val="007A5863"/>
    <w:rsid w:val="007F6B24"/>
    <w:rsid w:val="00852E46"/>
    <w:rsid w:val="00897639"/>
    <w:rsid w:val="009070C1"/>
    <w:rsid w:val="00937BEF"/>
    <w:rsid w:val="009A10DD"/>
    <w:rsid w:val="009A3EBC"/>
    <w:rsid w:val="009B5B4A"/>
    <w:rsid w:val="009E57B9"/>
    <w:rsid w:val="00A17CF7"/>
    <w:rsid w:val="00A3557A"/>
    <w:rsid w:val="00A36ED0"/>
    <w:rsid w:val="00B1464D"/>
    <w:rsid w:val="00B50CFC"/>
    <w:rsid w:val="00B679D3"/>
    <w:rsid w:val="00BB0ECD"/>
    <w:rsid w:val="00CD0846"/>
    <w:rsid w:val="00CD4EDE"/>
    <w:rsid w:val="00CD7BF9"/>
    <w:rsid w:val="00CE7409"/>
    <w:rsid w:val="00D21DE2"/>
    <w:rsid w:val="00D517AB"/>
    <w:rsid w:val="00E01B8D"/>
    <w:rsid w:val="00E85B54"/>
    <w:rsid w:val="00EB1E83"/>
    <w:rsid w:val="00EF3A34"/>
    <w:rsid w:val="00F2585C"/>
    <w:rsid w:val="00F26D13"/>
    <w:rsid w:val="00FF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A2646"/>
  <w15:chartTrackingRefBased/>
  <w15:docId w15:val="{4C89136A-CCAE-4CC6-ADDF-252185AD4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3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83D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183DC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183DCC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83DC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paragraph" w:styleId="Akapitzlist">
    <w:name w:val="List Paragraph"/>
    <w:basedOn w:val="Normalny"/>
    <w:uiPriority w:val="34"/>
    <w:qFormat/>
    <w:rsid w:val="00183DCC"/>
    <w:pPr>
      <w:ind w:left="720"/>
      <w:contextualSpacing/>
    </w:pPr>
  </w:style>
  <w:style w:type="paragraph" w:customStyle="1" w:styleId="Default">
    <w:name w:val="Default"/>
    <w:rsid w:val="00351B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484EEC"/>
  </w:style>
  <w:style w:type="character" w:styleId="Odwoaniedelikatne">
    <w:name w:val="Subtle Reference"/>
    <w:basedOn w:val="Domylnaczcionkaakapitu"/>
    <w:uiPriority w:val="31"/>
    <w:qFormat/>
    <w:rsid w:val="006630FB"/>
    <w:rPr>
      <w:smallCaps/>
      <w:color w:val="5A5A5A" w:themeColor="text1" w:themeTint="A5"/>
    </w:rPr>
  </w:style>
  <w:style w:type="paragraph" w:styleId="Bezodstpw">
    <w:name w:val="No Spacing"/>
    <w:uiPriority w:val="1"/>
    <w:qFormat/>
    <w:rsid w:val="007A4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9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Z.Skiba</dc:creator>
  <cp:keywords/>
  <dc:description/>
  <cp:lastModifiedBy>Zdzisława Skiba</cp:lastModifiedBy>
  <cp:revision>27</cp:revision>
  <dcterms:created xsi:type="dcterms:W3CDTF">2023-02-06T10:30:00Z</dcterms:created>
  <dcterms:modified xsi:type="dcterms:W3CDTF">2024-01-08T13:56:00Z</dcterms:modified>
</cp:coreProperties>
</file>