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686" w:rsidRDefault="001C5686" w:rsidP="001C568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OPIS PRZEDMIOTU ZAMÓWIENIA</w:t>
      </w:r>
    </w:p>
    <w:p w:rsidR="001C5686" w:rsidRDefault="001C5686" w:rsidP="001C568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</w:pPr>
    </w:p>
    <w:p w:rsidR="001C5686" w:rsidRPr="001C5686" w:rsidRDefault="001C5686" w:rsidP="001C568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</w:pP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Gmina Dukla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planuje modernizację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budynku Domu Ludowego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w Teodorówce, adaptując ją na 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centrum społeczności lokalnej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związany z powstaniem Ochotniczej Straży Pożarnej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zrzeszający mieszkańców gminy Dukla. Projekt ma na celu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stworzenie swoistego ośrodka kultury w istniejącym </w:t>
      </w:r>
      <w:r w:rsidR="000328D9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Domu Ludowym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w Teodorówce.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Obejmować będzie on modernizację całego obiektu, w tym remont elewacji, termomodernizację, wymianę okien i drzwi, wymianę dachu oraz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gruntowny remont wnętrz. Część budynku zostanie przekształcona w muzeum,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prezentujące eksponaty związane z powstaniem i działalnością Ochotniczej Straży Pożarnej</w:t>
      </w:r>
    </w:p>
    <w:p w:rsidR="001C5686" w:rsidRPr="001C5686" w:rsidRDefault="001C5686" w:rsidP="001C568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</w:pP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w Gminie Dukla. Dodatkowo, jedna z pierwszych wi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eż przeciwpożarowych w powiecie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krośnieńskim, będąca częścią świetlicy, zostanie zaadaptowana i udostępniona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zwiedzającym.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Pozostała część obiektu będzie miejscem organizacji wydarzeń kulturalnych i edukacyjnych,</w:t>
      </w:r>
      <w:r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 xml:space="preserve"> </w:t>
      </w:r>
      <w:r w:rsidRPr="001C5686">
        <w:rPr>
          <w:rFonts w:ascii="inherit" w:eastAsia="Times New Roman" w:hAnsi="inherit" w:cs="Courier New"/>
          <w:color w:val="1F1F1F"/>
          <w:sz w:val="24"/>
          <w:szCs w:val="24"/>
          <w:lang w:eastAsia="pl-PL"/>
        </w:rPr>
        <w:t>stwarzając możliwości integracji lokalnej społeczności.</w:t>
      </w:r>
    </w:p>
    <w:p w:rsidR="000B74B7" w:rsidRPr="001C5686" w:rsidRDefault="000B74B7">
      <w:pPr>
        <w:rPr>
          <w:sz w:val="24"/>
          <w:szCs w:val="24"/>
        </w:rPr>
      </w:pPr>
    </w:p>
    <w:sectPr w:rsidR="000B74B7" w:rsidRPr="001C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93"/>
    <w:rsid w:val="000328D9"/>
    <w:rsid w:val="000B74B7"/>
    <w:rsid w:val="001C5686"/>
    <w:rsid w:val="007857D3"/>
    <w:rsid w:val="0093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8429"/>
  <w15:chartTrackingRefBased/>
  <w15:docId w15:val="{D5A6B6A6-346E-4683-9EAC-65C733E1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5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C568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C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Palcar</dc:creator>
  <cp:keywords/>
  <dc:description/>
  <cp:lastModifiedBy>Daniel Nowak</cp:lastModifiedBy>
  <cp:revision>3</cp:revision>
  <dcterms:created xsi:type="dcterms:W3CDTF">2026-03-27T12:37:00Z</dcterms:created>
  <dcterms:modified xsi:type="dcterms:W3CDTF">2026-03-27T12:41:00Z</dcterms:modified>
</cp:coreProperties>
</file>